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0B6D3" w14:textId="77777777" w:rsidR="00E53CA9" w:rsidRPr="009551B4" w:rsidRDefault="00E53CA9" w:rsidP="009551B4">
      <w:pPr>
        <w:spacing w:after="160" w:line="259" w:lineRule="auto"/>
        <w:jc w:val="center"/>
        <w:rPr>
          <w:rFonts w:eastAsia="Calibri" w:cs="Arial"/>
          <w:b/>
          <w:sz w:val="24"/>
          <w:lang w:val="en-GB"/>
        </w:rPr>
      </w:pPr>
      <w:r w:rsidRPr="009551B4">
        <w:rPr>
          <w:rFonts w:eastAsia="Calibri" w:cs="Arial"/>
          <w:b/>
          <w:sz w:val="24"/>
          <w:lang w:val="en-GB"/>
        </w:rPr>
        <w:t>Diocese of Durham CMD</w:t>
      </w:r>
    </w:p>
    <w:p w14:paraId="1DA299F1" w14:textId="77777777" w:rsidR="00E53CA9" w:rsidRPr="009551B4" w:rsidRDefault="00E53CA9" w:rsidP="00E53CA9">
      <w:pPr>
        <w:spacing w:after="160" w:line="259" w:lineRule="auto"/>
        <w:jc w:val="center"/>
        <w:rPr>
          <w:rFonts w:eastAsia="Calibri" w:cs="Arial"/>
          <w:b/>
          <w:sz w:val="24"/>
          <w:lang w:val="en-GB"/>
        </w:rPr>
      </w:pPr>
      <w:r w:rsidRPr="009551B4">
        <w:rPr>
          <w:rFonts w:eastAsia="Calibri" w:cs="Arial"/>
          <w:b/>
          <w:sz w:val="24"/>
          <w:lang w:val="en-GB"/>
        </w:rPr>
        <w:t>Special Grant Application Form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520"/>
      </w:tblGrid>
      <w:tr w:rsidR="00E53CA9" w:rsidRPr="009551B4" w14:paraId="797D0563" w14:textId="77777777" w:rsidTr="00C641C2">
        <w:tc>
          <w:tcPr>
            <w:tcW w:w="3686" w:type="dxa"/>
          </w:tcPr>
          <w:p w14:paraId="01F86B80" w14:textId="77777777" w:rsidR="00E53CA9" w:rsidRPr="009551B4" w:rsidRDefault="00E53CA9" w:rsidP="00E53CA9">
            <w:pPr>
              <w:rPr>
                <w:rFonts w:cs="Arial"/>
                <w:b/>
                <w:sz w:val="24"/>
                <w:szCs w:val="24"/>
              </w:rPr>
            </w:pPr>
            <w:r w:rsidRPr="009551B4">
              <w:rPr>
                <w:rFonts w:cs="Arial"/>
                <w:b/>
                <w:sz w:val="24"/>
                <w:szCs w:val="24"/>
              </w:rPr>
              <w:t xml:space="preserve">Name                                </w:t>
            </w:r>
          </w:p>
        </w:tc>
        <w:tc>
          <w:tcPr>
            <w:tcW w:w="6520" w:type="dxa"/>
          </w:tcPr>
          <w:p w14:paraId="3240C2C6" w14:textId="77777777" w:rsidR="00E53CA9" w:rsidRPr="009551B4" w:rsidRDefault="00E53CA9" w:rsidP="00E53CA9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E53CA9" w:rsidRPr="009551B4" w14:paraId="530CA874" w14:textId="77777777" w:rsidTr="00C641C2">
        <w:tc>
          <w:tcPr>
            <w:tcW w:w="3686" w:type="dxa"/>
          </w:tcPr>
          <w:p w14:paraId="4C44A78B" w14:textId="77777777" w:rsidR="00E53CA9" w:rsidRPr="009551B4" w:rsidRDefault="00E53CA9" w:rsidP="00E53CA9">
            <w:pPr>
              <w:rPr>
                <w:rFonts w:cs="Arial"/>
                <w:b/>
                <w:sz w:val="24"/>
                <w:szCs w:val="24"/>
              </w:rPr>
            </w:pPr>
            <w:r w:rsidRPr="009551B4">
              <w:rPr>
                <w:rFonts w:cs="Arial"/>
                <w:b/>
                <w:sz w:val="24"/>
                <w:szCs w:val="24"/>
              </w:rPr>
              <w:t xml:space="preserve">Post (including length of service)                             </w:t>
            </w:r>
          </w:p>
        </w:tc>
        <w:tc>
          <w:tcPr>
            <w:tcW w:w="6520" w:type="dxa"/>
          </w:tcPr>
          <w:p w14:paraId="00DC4DA7" w14:textId="77777777" w:rsidR="00E53CA9" w:rsidRPr="009551B4" w:rsidRDefault="00E53CA9" w:rsidP="00E53CA9">
            <w:pPr>
              <w:rPr>
                <w:rFonts w:cs="Arial"/>
                <w:b/>
                <w:sz w:val="24"/>
                <w:szCs w:val="24"/>
              </w:rPr>
            </w:pPr>
          </w:p>
          <w:p w14:paraId="1E9B9E17" w14:textId="77777777" w:rsidR="002D0A59" w:rsidRPr="009551B4" w:rsidRDefault="002D0A59" w:rsidP="00E53CA9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E53CA9" w:rsidRPr="009551B4" w14:paraId="56D2A67F" w14:textId="77777777" w:rsidTr="00C641C2">
        <w:tc>
          <w:tcPr>
            <w:tcW w:w="3686" w:type="dxa"/>
          </w:tcPr>
          <w:p w14:paraId="27A75627" w14:textId="77777777" w:rsidR="00E53CA9" w:rsidRPr="009551B4" w:rsidRDefault="002D0A59" w:rsidP="00E53CA9">
            <w:pPr>
              <w:rPr>
                <w:rFonts w:cs="Arial"/>
                <w:b/>
                <w:sz w:val="24"/>
                <w:szCs w:val="24"/>
              </w:rPr>
            </w:pPr>
            <w:r w:rsidRPr="009551B4">
              <w:rPr>
                <w:rFonts w:cs="Arial"/>
                <w:b/>
                <w:sz w:val="24"/>
                <w:szCs w:val="24"/>
              </w:rPr>
              <w:t xml:space="preserve">Address             </w:t>
            </w:r>
            <w:r w:rsidR="00E53CA9" w:rsidRPr="009551B4">
              <w:rPr>
                <w:rFonts w:cs="Arial"/>
                <w:b/>
                <w:sz w:val="24"/>
                <w:szCs w:val="24"/>
              </w:rPr>
              <w:t xml:space="preserve">              </w:t>
            </w:r>
          </w:p>
        </w:tc>
        <w:tc>
          <w:tcPr>
            <w:tcW w:w="6520" w:type="dxa"/>
          </w:tcPr>
          <w:p w14:paraId="59A0D675" w14:textId="77777777" w:rsidR="00E53CA9" w:rsidRPr="009551B4" w:rsidRDefault="00E53CA9" w:rsidP="00E53CA9">
            <w:pPr>
              <w:rPr>
                <w:rFonts w:cs="Arial"/>
                <w:b/>
                <w:sz w:val="24"/>
                <w:szCs w:val="24"/>
              </w:rPr>
            </w:pPr>
          </w:p>
          <w:p w14:paraId="0A501A81" w14:textId="77777777" w:rsidR="002D0A59" w:rsidRPr="009551B4" w:rsidRDefault="002D0A59" w:rsidP="00E53CA9">
            <w:pPr>
              <w:rPr>
                <w:rFonts w:cs="Arial"/>
                <w:b/>
                <w:sz w:val="24"/>
                <w:szCs w:val="24"/>
              </w:rPr>
            </w:pPr>
          </w:p>
          <w:p w14:paraId="3E156BBA" w14:textId="77777777" w:rsidR="002D0A59" w:rsidRPr="009551B4" w:rsidRDefault="002D0A59" w:rsidP="00E53CA9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E53CA9" w:rsidRPr="009551B4" w14:paraId="05F223C6" w14:textId="77777777" w:rsidTr="00C641C2">
        <w:tc>
          <w:tcPr>
            <w:tcW w:w="3686" w:type="dxa"/>
          </w:tcPr>
          <w:p w14:paraId="6A4A2D80" w14:textId="77777777" w:rsidR="00E53CA9" w:rsidRPr="009551B4" w:rsidRDefault="00E53CA9" w:rsidP="00E53CA9">
            <w:pPr>
              <w:rPr>
                <w:rFonts w:cs="Arial"/>
                <w:b/>
                <w:sz w:val="24"/>
                <w:szCs w:val="24"/>
              </w:rPr>
            </w:pPr>
            <w:r w:rsidRPr="009551B4">
              <w:rPr>
                <w:rFonts w:cs="Arial"/>
                <w:b/>
                <w:sz w:val="24"/>
                <w:szCs w:val="24"/>
              </w:rPr>
              <w:t xml:space="preserve">Email                                  </w:t>
            </w:r>
          </w:p>
        </w:tc>
        <w:tc>
          <w:tcPr>
            <w:tcW w:w="6520" w:type="dxa"/>
          </w:tcPr>
          <w:p w14:paraId="7EB3CE3C" w14:textId="77777777" w:rsidR="00E53CA9" w:rsidRDefault="00E53CA9" w:rsidP="00E53CA9">
            <w:pPr>
              <w:rPr>
                <w:rFonts w:cs="Arial"/>
                <w:b/>
                <w:sz w:val="24"/>
                <w:szCs w:val="24"/>
              </w:rPr>
            </w:pPr>
          </w:p>
          <w:p w14:paraId="3AC07FC3" w14:textId="77777777" w:rsidR="009551B4" w:rsidRPr="009551B4" w:rsidRDefault="009551B4" w:rsidP="00E53CA9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E53CA9" w:rsidRPr="009551B4" w14:paraId="0003578B" w14:textId="77777777" w:rsidTr="00C641C2">
        <w:tc>
          <w:tcPr>
            <w:tcW w:w="3686" w:type="dxa"/>
          </w:tcPr>
          <w:p w14:paraId="355324CB" w14:textId="77777777" w:rsidR="00E53CA9" w:rsidRPr="009551B4" w:rsidRDefault="00E53CA9" w:rsidP="00E53CA9">
            <w:pPr>
              <w:rPr>
                <w:rFonts w:cs="Arial"/>
                <w:b/>
                <w:sz w:val="24"/>
                <w:szCs w:val="24"/>
              </w:rPr>
            </w:pPr>
            <w:r w:rsidRPr="009551B4">
              <w:rPr>
                <w:rFonts w:cs="Arial"/>
                <w:b/>
                <w:sz w:val="24"/>
                <w:szCs w:val="24"/>
              </w:rPr>
              <w:t xml:space="preserve">Telephone                         </w:t>
            </w:r>
          </w:p>
        </w:tc>
        <w:tc>
          <w:tcPr>
            <w:tcW w:w="6520" w:type="dxa"/>
          </w:tcPr>
          <w:p w14:paraId="51B74C9F" w14:textId="77777777" w:rsidR="00E53CA9" w:rsidRPr="009551B4" w:rsidRDefault="00E53CA9" w:rsidP="00E53CA9">
            <w:pPr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1B421291" w14:textId="77777777" w:rsidR="00E53CA9" w:rsidRPr="009551B4" w:rsidRDefault="00F75424" w:rsidP="00E53CA9">
      <w:pPr>
        <w:spacing w:after="160" w:line="259" w:lineRule="auto"/>
        <w:rPr>
          <w:rFonts w:eastAsia="Calibri" w:cs="Arial"/>
          <w:b/>
          <w:sz w:val="24"/>
          <w:u w:val="single"/>
          <w:lang w:val="en-GB"/>
        </w:rPr>
      </w:pPr>
      <w:r w:rsidRPr="009551B4">
        <w:rPr>
          <w:rFonts w:eastAsia="Calibri" w:cs="Arial"/>
          <w:b/>
          <w:sz w:val="24"/>
          <w:lang w:val="en-GB"/>
        </w:rPr>
        <w:br/>
      </w:r>
      <w:r w:rsidR="00E53CA9" w:rsidRPr="009551B4">
        <w:rPr>
          <w:rFonts w:eastAsia="Calibri" w:cs="Arial"/>
          <w:b/>
          <w:sz w:val="24"/>
          <w:u w:val="single"/>
          <w:lang w:val="en-GB"/>
        </w:rPr>
        <w:t>Please describe: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520"/>
      </w:tblGrid>
      <w:tr w:rsidR="00E53CA9" w:rsidRPr="009551B4" w14:paraId="38CF2E3C" w14:textId="77777777" w:rsidTr="00C641C2">
        <w:tc>
          <w:tcPr>
            <w:tcW w:w="3686" w:type="dxa"/>
          </w:tcPr>
          <w:p w14:paraId="50CEF874" w14:textId="77777777" w:rsidR="00E53CA9" w:rsidRPr="009551B4" w:rsidRDefault="00E53CA9" w:rsidP="00E53CA9">
            <w:pPr>
              <w:rPr>
                <w:rFonts w:cs="Arial"/>
                <w:b/>
                <w:sz w:val="24"/>
                <w:szCs w:val="24"/>
              </w:rPr>
            </w:pPr>
            <w:r w:rsidRPr="009551B4">
              <w:rPr>
                <w:rFonts w:cs="Arial"/>
                <w:b/>
                <w:sz w:val="24"/>
                <w:szCs w:val="24"/>
              </w:rPr>
              <w:t>The venture being undertaken</w:t>
            </w:r>
          </w:p>
        </w:tc>
        <w:tc>
          <w:tcPr>
            <w:tcW w:w="6520" w:type="dxa"/>
          </w:tcPr>
          <w:p w14:paraId="221D9475" w14:textId="77777777" w:rsidR="00E53CA9" w:rsidRDefault="00E53CA9" w:rsidP="00E53CA9">
            <w:pPr>
              <w:rPr>
                <w:rFonts w:cs="Arial"/>
                <w:b/>
                <w:sz w:val="24"/>
                <w:szCs w:val="24"/>
              </w:rPr>
            </w:pPr>
          </w:p>
          <w:p w14:paraId="2F1E4F26" w14:textId="77777777" w:rsidR="009551B4" w:rsidRPr="009551B4" w:rsidRDefault="009551B4" w:rsidP="00E53CA9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E53CA9" w:rsidRPr="009551B4" w14:paraId="66E0C091" w14:textId="77777777" w:rsidTr="00C641C2">
        <w:tc>
          <w:tcPr>
            <w:tcW w:w="3686" w:type="dxa"/>
          </w:tcPr>
          <w:p w14:paraId="7F2D8DEF" w14:textId="77777777" w:rsidR="00E53CA9" w:rsidRPr="009551B4" w:rsidRDefault="00E53CA9" w:rsidP="00E53CA9">
            <w:pPr>
              <w:rPr>
                <w:rFonts w:cs="Arial"/>
                <w:b/>
                <w:sz w:val="24"/>
                <w:szCs w:val="24"/>
              </w:rPr>
            </w:pPr>
            <w:r w:rsidRPr="009551B4">
              <w:rPr>
                <w:rFonts w:cs="Arial"/>
                <w:b/>
                <w:sz w:val="24"/>
                <w:szCs w:val="24"/>
              </w:rPr>
              <w:t>The total cost of the venture</w:t>
            </w:r>
          </w:p>
        </w:tc>
        <w:tc>
          <w:tcPr>
            <w:tcW w:w="6520" w:type="dxa"/>
          </w:tcPr>
          <w:p w14:paraId="7DF9EB84" w14:textId="77777777" w:rsidR="00E53CA9" w:rsidRDefault="00E53CA9" w:rsidP="00E53CA9">
            <w:pPr>
              <w:rPr>
                <w:rFonts w:cs="Arial"/>
                <w:b/>
                <w:sz w:val="24"/>
                <w:szCs w:val="24"/>
              </w:rPr>
            </w:pPr>
          </w:p>
          <w:p w14:paraId="11AAF75F" w14:textId="77777777" w:rsidR="009551B4" w:rsidRPr="009551B4" w:rsidRDefault="009551B4" w:rsidP="00E53CA9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E53CA9" w:rsidRPr="009551B4" w14:paraId="5E8774F0" w14:textId="77777777" w:rsidTr="00C641C2">
        <w:tc>
          <w:tcPr>
            <w:tcW w:w="3686" w:type="dxa"/>
          </w:tcPr>
          <w:p w14:paraId="57485856" w14:textId="77777777" w:rsidR="00E53CA9" w:rsidRPr="009551B4" w:rsidRDefault="00E53CA9" w:rsidP="00E53CA9">
            <w:pPr>
              <w:rPr>
                <w:rFonts w:cs="Arial"/>
                <w:b/>
                <w:sz w:val="24"/>
                <w:szCs w:val="24"/>
              </w:rPr>
            </w:pPr>
            <w:r w:rsidRPr="009551B4">
              <w:rPr>
                <w:rFonts w:cs="Arial"/>
                <w:b/>
                <w:sz w:val="24"/>
                <w:szCs w:val="24"/>
              </w:rPr>
              <w:t>A specific sum which is being sought as a grant</w:t>
            </w:r>
          </w:p>
        </w:tc>
        <w:tc>
          <w:tcPr>
            <w:tcW w:w="6520" w:type="dxa"/>
          </w:tcPr>
          <w:p w14:paraId="0D71B708" w14:textId="77777777" w:rsidR="00E53CA9" w:rsidRPr="009551B4" w:rsidRDefault="00E53CA9" w:rsidP="00E53CA9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E53CA9" w:rsidRPr="009551B4" w14:paraId="2B7A7770" w14:textId="77777777" w:rsidTr="00C641C2">
        <w:tc>
          <w:tcPr>
            <w:tcW w:w="3686" w:type="dxa"/>
          </w:tcPr>
          <w:p w14:paraId="0D9DFC86" w14:textId="77777777" w:rsidR="00E53CA9" w:rsidRPr="009551B4" w:rsidRDefault="00E53CA9" w:rsidP="00E53CA9">
            <w:pPr>
              <w:rPr>
                <w:rFonts w:cs="Arial"/>
                <w:b/>
                <w:sz w:val="24"/>
                <w:szCs w:val="24"/>
              </w:rPr>
            </w:pPr>
            <w:r w:rsidRPr="009551B4">
              <w:rPr>
                <w:rFonts w:cs="Arial"/>
                <w:b/>
                <w:sz w:val="24"/>
                <w:szCs w:val="24"/>
              </w:rPr>
              <w:t>An indication of any other grants being applied for or which have been secured</w:t>
            </w:r>
          </w:p>
        </w:tc>
        <w:tc>
          <w:tcPr>
            <w:tcW w:w="6520" w:type="dxa"/>
          </w:tcPr>
          <w:p w14:paraId="00ED5249" w14:textId="77777777" w:rsidR="00E53CA9" w:rsidRPr="009551B4" w:rsidRDefault="00E53CA9" w:rsidP="00E53CA9">
            <w:pPr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1444D105" w14:textId="77777777" w:rsidR="00E53CA9" w:rsidRPr="00E53CA9" w:rsidRDefault="00C641C2" w:rsidP="00E53CA9">
      <w:pPr>
        <w:spacing w:after="160" w:line="259" w:lineRule="auto"/>
        <w:rPr>
          <w:rFonts w:ascii="Calibri" w:eastAsia="Calibri" w:hAnsi="Calibri" w:cs="Times New Roman"/>
          <w:b/>
          <w:sz w:val="24"/>
          <w:u w:val="single"/>
          <w:lang w:val="en-GB"/>
        </w:rPr>
      </w:pPr>
      <w:r>
        <w:rPr>
          <w:rFonts w:ascii="Calibri" w:eastAsia="Calibri" w:hAnsi="Calibri" w:cs="Times New Roman"/>
          <w:b/>
          <w:sz w:val="24"/>
          <w:lang w:val="en-GB"/>
        </w:rPr>
        <w:br/>
      </w:r>
      <w:r w:rsidR="00E53CA9" w:rsidRPr="00E53CA9">
        <w:rPr>
          <w:rFonts w:ascii="Calibri" w:eastAsia="Calibri" w:hAnsi="Calibri" w:cs="Times New Roman"/>
          <w:b/>
          <w:sz w:val="24"/>
          <w:u w:val="single"/>
          <w:lang w:val="en-GB"/>
        </w:rPr>
        <w:t>Please attach a covering letter which addresses the following points:</w:t>
      </w:r>
    </w:p>
    <w:p w14:paraId="2F1356D1" w14:textId="77777777" w:rsidR="00E53CA9" w:rsidRPr="00E53CA9" w:rsidRDefault="00E53CA9" w:rsidP="00E53CA9">
      <w:pPr>
        <w:numPr>
          <w:ilvl w:val="0"/>
          <w:numId w:val="1"/>
        </w:numPr>
        <w:spacing w:after="160" w:line="259" w:lineRule="auto"/>
        <w:ind w:left="357" w:hanging="357"/>
        <w:contextualSpacing/>
        <w:rPr>
          <w:rFonts w:ascii="Calibri" w:eastAsia="Calibri" w:hAnsi="Calibri" w:cs="Times New Roman"/>
          <w:sz w:val="24"/>
          <w:lang w:val="en-GB"/>
        </w:rPr>
      </w:pPr>
      <w:r w:rsidRPr="00E53CA9">
        <w:rPr>
          <w:rFonts w:ascii="Calibri" w:eastAsia="Calibri" w:hAnsi="Calibri" w:cs="Times New Roman"/>
          <w:sz w:val="24"/>
          <w:lang w:val="en-GB"/>
        </w:rPr>
        <w:t>The reasoning behind the venture, including an indication of any discernment process or advice that has been received.</w:t>
      </w:r>
    </w:p>
    <w:p w14:paraId="13F64F48" w14:textId="77777777" w:rsidR="00E53CA9" w:rsidRPr="00E53CA9" w:rsidRDefault="00E53CA9" w:rsidP="00E53CA9">
      <w:pPr>
        <w:numPr>
          <w:ilvl w:val="0"/>
          <w:numId w:val="1"/>
        </w:numPr>
        <w:spacing w:after="160" w:line="259" w:lineRule="auto"/>
        <w:ind w:left="357" w:hanging="357"/>
        <w:contextualSpacing/>
        <w:rPr>
          <w:rFonts w:ascii="Calibri" w:eastAsia="Calibri" w:hAnsi="Calibri" w:cs="Times New Roman"/>
          <w:sz w:val="24"/>
          <w:lang w:val="en-GB"/>
        </w:rPr>
      </w:pPr>
      <w:r w:rsidRPr="00E53CA9">
        <w:rPr>
          <w:rFonts w:ascii="Calibri" w:eastAsia="Calibri" w:hAnsi="Calibri" w:cs="Times New Roman"/>
          <w:sz w:val="24"/>
          <w:lang w:val="en-GB"/>
        </w:rPr>
        <w:t>An indication of the kind of outcomes that are hoped for.</w:t>
      </w:r>
    </w:p>
    <w:p w14:paraId="6B4C3397" w14:textId="77777777" w:rsidR="00E53CA9" w:rsidRPr="00E53CA9" w:rsidRDefault="00E53CA9" w:rsidP="00E53CA9">
      <w:pPr>
        <w:numPr>
          <w:ilvl w:val="0"/>
          <w:numId w:val="1"/>
        </w:numPr>
        <w:spacing w:after="160" w:line="259" w:lineRule="auto"/>
        <w:ind w:left="357" w:hanging="357"/>
        <w:contextualSpacing/>
        <w:rPr>
          <w:rFonts w:ascii="Calibri" w:eastAsia="Calibri" w:hAnsi="Calibri" w:cs="Times New Roman"/>
          <w:sz w:val="24"/>
          <w:lang w:val="en-GB"/>
        </w:rPr>
      </w:pPr>
      <w:r w:rsidRPr="00E53CA9">
        <w:rPr>
          <w:rFonts w:ascii="Calibri" w:eastAsia="Calibri" w:hAnsi="Calibri" w:cs="Times New Roman"/>
          <w:sz w:val="24"/>
          <w:lang w:val="en-GB"/>
        </w:rPr>
        <w:t>Something personal that helps the panel to feel that this really is a ‘special grant’, something which shows a sense of passion for the venture or connects it with a long-held hope or desire or specialist ministry.</w:t>
      </w:r>
    </w:p>
    <w:p w14:paraId="6564136A" w14:textId="77777777" w:rsidR="00E53CA9" w:rsidRPr="00E53CA9" w:rsidRDefault="00E53CA9" w:rsidP="00E53CA9">
      <w:pPr>
        <w:numPr>
          <w:ilvl w:val="0"/>
          <w:numId w:val="1"/>
        </w:numPr>
        <w:spacing w:after="160" w:line="259" w:lineRule="auto"/>
        <w:ind w:left="357" w:hanging="357"/>
        <w:contextualSpacing/>
        <w:rPr>
          <w:rFonts w:ascii="Calibri" w:eastAsia="Calibri" w:hAnsi="Calibri" w:cs="Times New Roman"/>
          <w:sz w:val="24"/>
          <w:lang w:val="en-GB"/>
        </w:rPr>
      </w:pPr>
      <w:r w:rsidRPr="00E53CA9">
        <w:rPr>
          <w:rFonts w:ascii="Calibri" w:eastAsia="Calibri" w:hAnsi="Calibri" w:cs="Times New Roman"/>
          <w:sz w:val="24"/>
          <w:lang w:val="en-GB"/>
        </w:rPr>
        <w:t>An assurance that appropriate permissions have been received when the venture will occupy significant periods of time.</w:t>
      </w:r>
    </w:p>
    <w:p w14:paraId="4B49ACCA" w14:textId="77777777" w:rsidR="00E53CA9" w:rsidRPr="00E53CA9" w:rsidRDefault="00E53CA9" w:rsidP="00E53CA9">
      <w:pPr>
        <w:numPr>
          <w:ilvl w:val="0"/>
          <w:numId w:val="1"/>
        </w:numPr>
        <w:spacing w:after="160" w:line="259" w:lineRule="auto"/>
        <w:ind w:left="357" w:hanging="357"/>
        <w:contextualSpacing/>
        <w:rPr>
          <w:rFonts w:ascii="Calibri" w:eastAsia="Calibri" w:hAnsi="Calibri" w:cs="Times New Roman"/>
          <w:sz w:val="24"/>
          <w:lang w:val="en-GB"/>
        </w:rPr>
      </w:pPr>
      <w:r w:rsidRPr="00E53CA9">
        <w:rPr>
          <w:rFonts w:ascii="Calibri" w:eastAsia="Calibri" w:hAnsi="Calibri" w:cs="Times New Roman"/>
          <w:sz w:val="24"/>
          <w:lang w:val="en-GB"/>
        </w:rPr>
        <w:t>An undertaking to report back on the value of the enterprise and to produce, if requested, something to be used to encourage others to take their ministerial development seriously.</w:t>
      </w:r>
    </w:p>
    <w:p w14:paraId="64768EB5" w14:textId="77777777" w:rsidR="00F75424" w:rsidRDefault="00E53CA9" w:rsidP="00E53CA9">
      <w:pPr>
        <w:numPr>
          <w:ilvl w:val="0"/>
          <w:numId w:val="1"/>
        </w:numPr>
        <w:spacing w:after="160" w:line="259" w:lineRule="auto"/>
        <w:ind w:left="357" w:hanging="357"/>
        <w:contextualSpacing/>
        <w:rPr>
          <w:rFonts w:ascii="Calibri" w:eastAsia="Calibri" w:hAnsi="Calibri" w:cs="Times New Roman"/>
          <w:sz w:val="24"/>
          <w:lang w:val="en-GB"/>
        </w:rPr>
      </w:pPr>
      <w:r w:rsidRPr="00E53CA9">
        <w:rPr>
          <w:rFonts w:ascii="Calibri" w:eastAsia="Calibri" w:hAnsi="Calibri" w:cs="Times New Roman"/>
          <w:sz w:val="24"/>
          <w:lang w:val="en-GB"/>
        </w:rPr>
        <w:t>Please state what motivated you to apply for a Special CMD Grant.</w:t>
      </w:r>
    </w:p>
    <w:p w14:paraId="334DA0FA" w14:textId="36B2EF1F" w:rsidR="00E53CA9" w:rsidRPr="00E53CA9" w:rsidRDefault="00F75424" w:rsidP="00E53CA9">
      <w:pPr>
        <w:numPr>
          <w:ilvl w:val="0"/>
          <w:numId w:val="1"/>
        </w:numPr>
        <w:spacing w:after="160" w:line="259" w:lineRule="auto"/>
        <w:ind w:left="357" w:hanging="357"/>
        <w:contextualSpacing/>
        <w:rPr>
          <w:rFonts w:ascii="Calibri" w:eastAsia="Calibri" w:hAnsi="Calibri" w:cs="Times New Roman"/>
          <w:sz w:val="24"/>
          <w:lang w:val="en-GB"/>
        </w:rPr>
      </w:pPr>
      <w:r w:rsidRPr="009551B4">
        <w:rPr>
          <w:rFonts w:ascii="Calibri" w:eastAsia="Calibri" w:hAnsi="Calibri" w:cs="Times New Roman"/>
          <w:b/>
          <w:bCs/>
          <w:sz w:val="24"/>
          <w:lang w:val="en-GB"/>
        </w:rPr>
        <w:t>RETURN TO</w:t>
      </w:r>
      <w:r>
        <w:rPr>
          <w:rFonts w:ascii="Calibri" w:eastAsia="Calibri" w:hAnsi="Calibri" w:cs="Times New Roman"/>
          <w:sz w:val="24"/>
          <w:lang w:val="en-GB"/>
        </w:rPr>
        <w:t xml:space="preserve">: </w:t>
      </w:r>
      <w:r w:rsidR="009551B4">
        <w:rPr>
          <w:rFonts w:ascii="Calibri" w:eastAsia="Calibri" w:hAnsi="Calibri" w:cs="Times New Roman"/>
          <w:sz w:val="24"/>
          <w:lang w:val="en-GB"/>
        </w:rPr>
        <w:t>Annwen Stone</w:t>
      </w:r>
      <w:r>
        <w:rPr>
          <w:rFonts w:ascii="Calibri" w:eastAsia="Calibri" w:hAnsi="Calibri" w:cs="Times New Roman"/>
          <w:sz w:val="24"/>
          <w:lang w:val="en-GB"/>
        </w:rPr>
        <w:t xml:space="preserve">, </w:t>
      </w:r>
      <w:r w:rsidR="00164EF6">
        <w:rPr>
          <w:rFonts w:ascii="Calibri" w:eastAsia="Calibri" w:hAnsi="Calibri" w:cs="Times New Roman"/>
          <w:sz w:val="24"/>
          <w:lang w:val="en-GB"/>
        </w:rPr>
        <w:t xml:space="preserve">marked </w:t>
      </w:r>
      <w:r w:rsidR="009551B4">
        <w:rPr>
          <w:rFonts w:ascii="Calibri" w:eastAsia="Calibri" w:hAnsi="Calibri" w:cs="Times New Roman"/>
          <w:sz w:val="24"/>
          <w:lang w:val="en-GB"/>
        </w:rPr>
        <w:t>‘</w:t>
      </w:r>
      <w:r w:rsidR="00164EF6">
        <w:rPr>
          <w:rFonts w:ascii="Calibri" w:eastAsia="Calibri" w:hAnsi="Calibri" w:cs="Times New Roman"/>
          <w:sz w:val="24"/>
          <w:lang w:val="en-GB"/>
        </w:rPr>
        <w:t>confidential</w:t>
      </w:r>
      <w:r w:rsidR="009551B4">
        <w:rPr>
          <w:rFonts w:ascii="Calibri" w:eastAsia="Calibri" w:hAnsi="Calibri" w:cs="Times New Roman"/>
          <w:sz w:val="24"/>
          <w:lang w:val="en-GB"/>
        </w:rPr>
        <w:t>’</w:t>
      </w:r>
      <w:r w:rsidR="00164EF6">
        <w:rPr>
          <w:rFonts w:ascii="Calibri" w:eastAsia="Calibri" w:hAnsi="Calibri" w:cs="Times New Roman"/>
          <w:sz w:val="24"/>
          <w:lang w:val="en-GB"/>
        </w:rPr>
        <w:t xml:space="preserve"> </w:t>
      </w:r>
      <w:r>
        <w:rPr>
          <w:rFonts w:ascii="Calibri" w:eastAsia="Calibri" w:hAnsi="Calibri" w:cs="Times New Roman"/>
          <w:sz w:val="24"/>
          <w:lang w:val="en-GB"/>
        </w:rPr>
        <w:t xml:space="preserve">at the </w:t>
      </w:r>
      <w:r w:rsidR="009551B4">
        <w:rPr>
          <w:rFonts w:ascii="Calibri" w:eastAsia="Calibri" w:hAnsi="Calibri" w:cs="Times New Roman"/>
          <w:sz w:val="24"/>
          <w:lang w:val="en-GB"/>
        </w:rPr>
        <w:t xml:space="preserve">postal </w:t>
      </w:r>
      <w:r>
        <w:rPr>
          <w:rFonts w:ascii="Calibri" w:eastAsia="Calibri" w:hAnsi="Calibri" w:cs="Times New Roman"/>
          <w:sz w:val="24"/>
          <w:lang w:val="en-GB"/>
        </w:rPr>
        <w:t xml:space="preserve">address </w:t>
      </w:r>
      <w:r w:rsidR="00674DFB">
        <w:rPr>
          <w:rFonts w:ascii="Calibri" w:eastAsia="Calibri" w:hAnsi="Calibri" w:cs="Times New Roman"/>
          <w:sz w:val="24"/>
          <w:lang w:val="en-GB"/>
        </w:rPr>
        <w:t xml:space="preserve">above, </w:t>
      </w:r>
      <w:r w:rsidR="009551B4">
        <w:rPr>
          <w:rFonts w:ascii="Calibri" w:eastAsia="Calibri" w:hAnsi="Calibri" w:cs="Times New Roman"/>
          <w:sz w:val="24"/>
          <w:lang w:val="en-GB"/>
        </w:rPr>
        <w:t xml:space="preserve">or email shown below. </w:t>
      </w:r>
      <w:r w:rsidR="00C641C2">
        <w:rPr>
          <w:rFonts w:ascii="Calibri" w:eastAsia="Calibri" w:hAnsi="Calibri" w:cs="Times New Roman"/>
          <w:sz w:val="24"/>
          <w:lang w:val="en-GB"/>
        </w:rPr>
        <w:br/>
      </w:r>
    </w:p>
    <w:tbl>
      <w:tblPr>
        <w:tblStyle w:val="TableGrid"/>
        <w:tblW w:w="0" w:type="auto"/>
        <w:tblInd w:w="357" w:type="dxa"/>
        <w:tblLook w:val="04A0" w:firstRow="1" w:lastRow="0" w:firstColumn="1" w:lastColumn="0" w:noHBand="0" w:noVBand="1"/>
      </w:tblPr>
      <w:tblGrid>
        <w:gridCol w:w="2542"/>
        <w:gridCol w:w="782"/>
        <w:gridCol w:w="2410"/>
        <w:gridCol w:w="850"/>
      </w:tblGrid>
      <w:tr w:rsidR="00F75424" w14:paraId="6AF579D9" w14:textId="77777777" w:rsidTr="00F75424">
        <w:tc>
          <w:tcPr>
            <w:tcW w:w="6584" w:type="dxa"/>
            <w:gridSpan w:val="4"/>
          </w:tcPr>
          <w:p w14:paraId="44256DE3" w14:textId="77777777" w:rsidR="00F75424" w:rsidRPr="00F75424" w:rsidRDefault="00F75424" w:rsidP="00F75424">
            <w:pPr>
              <w:spacing w:after="160" w:line="259" w:lineRule="auto"/>
              <w:rPr>
                <w:rFonts w:ascii="Calibri" w:eastAsia="Calibri" w:hAnsi="Calibri" w:cs="Times New Roman"/>
                <w:b/>
                <w:sz w:val="16"/>
                <w:szCs w:val="16"/>
                <w:lang w:val="en-GB"/>
              </w:rPr>
            </w:pPr>
            <w:r w:rsidRPr="00F75424">
              <w:rPr>
                <w:rFonts w:ascii="Calibri" w:eastAsia="Calibri" w:hAnsi="Calibri" w:cs="Times New Roman"/>
                <w:b/>
                <w:sz w:val="16"/>
                <w:szCs w:val="16"/>
                <w:lang w:val="en-GB"/>
              </w:rPr>
              <w:t>For office use:</w:t>
            </w:r>
          </w:p>
        </w:tc>
      </w:tr>
      <w:tr w:rsidR="00F75424" w14:paraId="28D19309" w14:textId="77777777" w:rsidTr="00F75424">
        <w:tc>
          <w:tcPr>
            <w:tcW w:w="2542" w:type="dxa"/>
          </w:tcPr>
          <w:p w14:paraId="6650789C" w14:textId="77777777" w:rsidR="00F75424" w:rsidRPr="00F75424" w:rsidRDefault="00F75424" w:rsidP="00E53CA9">
            <w:pPr>
              <w:spacing w:after="160" w:line="259" w:lineRule="auto"/>
              <w:contextualSpacing/>
              <w:rPr>
                <w:rFonts w:ascii="Calibri" w:eastAsia="Calibri" w:hAnsi="Calibri" w:cs="Times New Roman"/>
                <w:b/>
                <w:sz w:val="16"/>
                <w:szCs w:val="16"/>
                <w:lang w:val="en-GB"/>
              </w:rPr>
            </w:pPr>
            <w:r w:rsidRPr="00F75424">
              <w:rPr>
                <w:rFonts w:ascii="Calibri" w:eastAsia="Calibri" w:hAnsi="Calibri" w:cs="Times New Roman"/>
                <w:b/>
                <w:sz w:val="16"/>
                <w:szCs w:val="16"/>
                <w:lang w:val="en-GB"/>
              </w:rPr>
              <w:t>All papers received</w:t>
            </w:r>
          </w:p>
        </w:tc>
        <w:tc>
          <w:tcPr>
            <w:tcW w:w="782" w:type="dxa"/>
          </w:tcPr>
          <w:p w14:paraId="382FDF66" w14:textId="77777777" w:rsidR="00F75424" w:rsidRPr="00F75424" w:rsidRDefault="00F75424" w:rsidP="00E53CA9">
            <w:pPr>
              <w:spacing w:after="160" w:line="259" w:lineRule="auto"/>
              <w:contextualSpacing/>
              <w:rPr>
                <w:rFonts w:ascii="Calibri" w:eastAsia="Calibri" w:hAnsi="Calibri" w:cs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</w:tcPr>
          <w:p w14:paraId="1F9A2705" w14:textId="77777777" w:rsidR="00F75424" w:rsidRPr="00F75424" w:rsidRDefault="00F75424" w:rsidP="00E53CA9">
            <w:pPr>
              <w:spacing w:after="160" w:line="259" w:lineRule="auto"/>
              <w:contextualSpacing/>
              <w:rPr>
                <w:rFonts w:ascii="Calibri" w:eastAsia="Calibri" w:hAnsi="Calibri" w:cs="Times New Roman"/>
                <w:b/>
                <w:sz w:val="16"/>
                <w:szCs w:val="16"/>
                <w:lang w:val="en-GB"/>
              </w:rPr>
            </w:pPr>
            <w:r w:rsidRPr="00F75424">
              <w:rPr>
                <w:rFonts w:ascii="Calibri" w:eastAsia="Calibri" w:hAnsi="Calibri" w:cs="Times New Roman"/>
                <w:b/>
                <w:sz w:val="16"/>
                <w:szCs w:val="16"/>
                <w:lang w:val="en-GB"/>
              </w:rPr>
              <w:t>Panel approval</w:t>
            </w:r>
          </w:p>
        </w:tc>
        <w:tc>
          <w:tcPr>
            <w:tcW w:w="850" w:type="dxa"/>
          </w:tcPr>
          <w:p w14:paraId="77D7B1EC" w14:textId="77777777" w:rsidR="00F75424" w:rsidRPr="00F75424" w:rsidRDefault="00F75424" w:rsidP="00E53CA9">
            <w:pPr>
              <w:spacing w:after="160" w:line="259" w:lineRule="auto"/>
              <w:contextualSpacing/>
              <w:rPr>
                <w:rFonts w:ascii="Calibri" w:eastAsia="Calibri" w:hAnsi="Calibri" w:cs="Times New Roman"/>
                <w:b/>
                <w:sz w:val="16"/>
                <w:szCs w:val="16"/>
                <w:lang w:val="en-GB"/>
              </w:rPr>
            </w:pPr>
          </w:p>
        </w:tc>
      </w:tr>
      <w:tr w:rsidR="00F75424" w14:paraId="08B4F5FD" w14:textId="77777777" w:rsidTr="00F75424">
        <w:tc>
          <w:tcPr>
            <w:tcW w:w="2542" w:type="dxa"/>
          </w:tcPr>
          <w:p w14:paraId="0B02941E" w14:textId="77777777" w:rsidR="00F75424" w:rsidRPr="00F75424" w:rsidRDefault="00F75424" w:rsidP="00E53CA9">
            <w:pPr>
              <w:spacing w:after="160" w:line="259" w:lineRule="auto"/>
              <w:contextualSpacing/>
              <w:rPr>
                <w:rFonts w:ascii="Calibri" w:eastAsia="Calibri" w:hAnsi="Calibri" w:cs="Times New Roman"/>
                <w:b/>
                <w:sz w:val="16"/>
                <w:szCs w:val="16"/>
                <w:lang w:val="en-GB"/>
              </w:rPr>
            </w:pPr>
            <w:r w:rsidRPr="00F75424">
              <w:rPr>
                <w:rFonts w:ascii="Calibri" w:eastAsia="Calibri" w:hAnsi="Calibri" w:cs="Times New Roman"/>
                <w:b/>
                <w:sz w:val="16"/>
                <w:szCs w:val="16"/>
                <w:lang w:val="en-GB"/>
              </w:rPr>
              <w:t>Recommended grant</w:t>
            </w:r>
          </w:p>
        </w:tc>
        <w:tc>
          <w:tcPr>
            <w:tcW w:w="782" w:type="dxa"/>
          </w:tcPr>
          <w:p w14:paraId="7CF90030" w14:textId="77777777" w:rsidR="00F75424" w:rsidRPr="00F75424" w:rsidRDefault="00F75424" w:rsidP="00E53CA9">
            <w:pPr>
              <w:spacing w:after="160" w:line="259" w:lineRule="auto"/>
              <w:contextualSpacing/>
              <w:rPr>
                <w:rFonts w:ascii="Calibri" w:eastAsia="Calibri" w:hAnsi="Calibri" w:cs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</w:tcPr>
          <w:p w14:paraId="7789219A" w14:textId="77777777" w:rsidR="00F75424" w:rsidRPr="00F75424" w:rsidRDefault="00F75424" w:rsidP="00E53CA9">
            <w:pPr>
              <w:spacing w:after="160" w:line="259" w:lineRule="auto"/>
              <w:contextualSpacing/>
              <w:rPr>
                <w:rFonts w:ascii="Calibri" w:eastAsia="Calibri" w:hAnsi="Calibri" w:cs="Times New Roman"/>
                <w:b/>
                <w:sz w:val="16"/>
                <w:szCs w:val="16"/>
                <w:lang w:val="en-GB"/>
              </w:rPr>
            </w:pPr>
            <w:r w:rsidRPr="00F75424">
              <w:rPr>
                <w:rFonts w:ascii="Calibri" w:eastAsia="Calibri" w:hAnsi="Calibri" w:cs="Times New Roman"/>
                <w:b/>
                <w:sz w:val="16"/>
                <w:szCs w:val="16"/>
                <w:lang w:val="en-GB"/>
              </w:rPr>
              <w:t>Approved grant</w:t>
            </w:r>
          </w:p>
        </w:tc>
        <w:tc>
          <w:tcPr>
            <w:tcW w:w="850" w:type="dxa"/>
          </w:tcPr>
          <w:p w14:paraId="62DB0E00" w14:textId="77777777" w:rsidR="00F75424" w:rsidRPr="00F75424" w:rsidRDefault="00F75424" w:rsidP="00E53CA9">
            <w:pPr>
              <w:spacing w:after="160" w:line="259" w:lineRule="auto"/>
              <w:contextualSpacing/>
              <w:rPr>
                <w:rFonts w:ascii="Calibri" w:eastAsia="Calibri" w:hAnsi="Calibri" w:cs="Times New Roman"/>
                <w:b/>
                <w:sz w:val="16"/>
                <w:szCs w:val="16"/>
                <w:lang w:val="en-GB"/>
              </w:rPr>
            </w:pPr>
          </w:p>
        </w:tc>
      </w:tr>
      <w:tr w:rsidR="00F75424" w14:paraId="18E35161" w14:textId="77777777" w:rsidTr="00F75424">
        <w:tc>
          <w:tcPr>
            <w:tcW w:w="2542" w:type="dxa"/>
          </w:tcPr>
          <w:p w14:paraId="214D922D" w14:textId="77777777" w:rsidR="00F75424" w:rsidRPr="00F75424" w:rsidRDefault="00F75424" w:rsidP="00E53CA9">
            <w:pPr>
              <w:spacing w:after="160" w:line="259" w:lineRule="auto"/>
              <w:contextualSpacing/>
              <w:rPr>
                <w:rFonts w:ascii="Calibri" w:eastAsia="Calibri" w:hAnsi="Calibri" w:cs="Times New Roman"/>
                <w:b/>
                <w:sz w:val="16"/>
                <w:szCs w:val="16"/>
                <w:lang w:val="en-GB"/>
              </w:rPr>
            </w:pPr>
            <w:r w:rsidRPr="00F75424">
              <w:rPr>
                <w:rFonts w:ascii="Calibri" w:eastAsia="Calibri" w:hAnsi="Calibri" w:cs="Times New Roman"/>
                <w:b/>
                <w:sz w:val="16"/>
                <w:szCs w:val="16"/>
                <w:lang w:val="en-GB"/>
              </w:rPr>
              <w:t>Sent to panel</w:t>
            </w:r>
          </w:p>
        </w:tc>
        <w:tc>
          <w:tcPr>
            <w:tcW w:w="782" w:type="dxa"/>
          </w:tcPr>
          <w:p w14:paraId="37ED82B8" w14:textId="77777777" w:rsidR="00F75424" w:rsidRPr="00F75424" w:rsidRDefault="00F75424" w:rsidP="00E53CA9">
            <w:pPr>
              <w:spacing w:after="160" w:line="259" w:lineRule="auto"/>
              <w:contextualSpacing/>
              <w:rPr>
                <w:rFonts w:ascii="Calibri" w:eastAsia="Calibri" w:hAnsi="Calibri" w:cs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</w:tcPr>
          <w:p w14:paraId="2DBC936D" w14:textId="77777777" w:rsidR="00F75424" w:rsidRPr="00F75424" w:rsidRDefault="00F75424" w:rsidP="00E53CA9">
            <w:pPr>
              <w:spacing w:after="160" w:line="259" w:lineRule="auto"/>
              <w:contextualSpacing/>
              <w:rPr>
                <w:rFonts w:ascii="Calibri" w:eastAsia="Calibri" w:hAnsi="Calibri" w:cs="Times New Roman"/>
                <w:b/>
                <w:sz w:val="16"/>
                <w:szCs w:val="16"/>
                <w:lang w:val="en-GB"/>
              </w:rPr>
            </w:pPr>
            <w:r w:rsidRPr="00E53CA9">
              <w:rPr>
                <w:rFonts w:ascii="Calibri" w:eastAsia="Calibri" w:hAnsi="Calibri" w:cs="Times New Roman"/>
                <w:b/>
                <w:sz w:val="16"/>
                <w:szCs w:val="16"/>
                <w:lang w:val="en-GB"/>
              </w:rPr>
              <w:t>Passed to Finance for payment</w:t>
            </w:r>
          </w:p>
        </w:tc>
        <w:tc>
          <w:tcPr>
            <w:tcW w:w="850" w:type="dxa"/>
          </w:tcPr>
          <w:p w14:paraId="36709A7C" w14:textId="77777777" w:rsidR="00F75424" w:rsidRPr="00F75424" w:rsidRDefault="00F75424" w:rsidP="00E53CA9">
            <w:pPr>
              <w:spacing w:after="160" w:line="259" w:lineRule="auto"/>
              <w:contextualSpacing/>
              <w:rPr>
                <w:rFonts w:ascii="Calibri" w:eastAsia="Calibri" w:hAnsi="Calibri" w:cs="Times New Roman"/>
                <w:b/>
                <w:sz w:val="16"/>
                <w:szCs w:val="16"/>
                <w:lang w:val="en-GB"/>
              </w:rPr>
            </w:pPr>
          </w:p>
        </w:tc>
      </w:tr>
    </w:tbl>
    <w:p w14:paraId="46EA7307" w14:textId="77777777" w:rsidR="009551B4" w:rsidRDefault="009551B4" w:rsidP="009551B4">
      <w:pPr>
        <w:rPr>
          <w:rFonts w:asciiTheme="majorHAnsi" w:hAnsiTheme="majorHAnsi"/>
        </w:rPr>
      </w:pPr>
    </w:p>
    <w:p w14:paraId="32C909DA" w14:textId="090D86B6" w:rsidR="009551B4" w:rsidRPr="009551B4" w:rsidRDefault="009551B4" w:rsidP="009551B4">
      <w:pPr>
        <w:tabs>
          <w:tab w:val="left" w:pos="1005"/>
        </w:tabs>
        <w:jc w:val="right"/>
        <w:rPr>
          <w:rFonts w:asciiTheme="majorHAnsi" w:hAnsiTheme="majorHAnsi"/>
          <w:b/>
          <w:bCs/>
        </w:rPr>
      </w:pPr>
      <w:r>
        <w:rPr>
          <w:noProof/>
          <w:color w:val="4F81BD" w:themeColor="accent1"/>
          <w:szCs w:val="22"/>
        </w:rPr>
        <w:drawing>
          <wp:anchor distT="0" distB="0" distL="114300" distR="114300" simplePos="0" relativeHeight="251659264" behindDoc="0" locked="0" layoutInCell="1" allowOverlap="1" wp14:anchorId="7B788AED" wp14:editId="5996FCF2">
            <wp:simplePos x="0" y="0"/>
            <wp:positionH relativeFrom="margin">
              <wp:posOffset>0</wp:posOffset>
            </wp:positionH>
            <wp:positionV relativeFrom="paragraph">
              <wp:posOffset>-88900</wp:posOffset>
            </wp:positionV>
            <wp:extent cx="557530" cy="557530"/>
            <wp:effectExtent l="0" t="0" r="0" b="0"/>
            <wp:wrapThrough wrapText="bothSides">
              <wp:wrapPolygon edited="0">
                <wp:start x="0" y="0"/>
                <wp:lineTo x="0" y="20665"/>
                <wp:lineTo x="20665" y="20665"/>
                <wp:lineTo x="20665" y="0"/>
                <wp:lineTo x="0" y="0"/>
              </wp:wrapPolygon>
            </wp:wrapThrough>
            <wp:docPr id="44" name="Picture 44" descr="A purple cross in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 descr="A purple cross in a circle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7530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b/>
          <w:bCs/>
        </w:rPr>
        <w:t xml:space="preserve">Annwen Stone : </w:t>
      </w:r>
      <w:r w:rsidRPr="009551B4">
        <w:rPr>
          <w:rFonts w:asciiTheme="majorHAnsi" w:hAnsiTheme="majorHAnsi"/>
          <w:b/>
          <w:bCs/>
          <w:lang w:val="en-GB"/>
        </w:rPr>
        <w:t xml:space="preserve">Growing Leaders Strategic Lead </w:t>
      </w:r>
    </w:p>
    <w:p w14:paraId="7E32B3B7" w14:textId="11343D5A" w:rsidR="009551B4" w:rsidRDefault="009551B4" w:rsidP="009551B4">
      <w:pPr>
        <w:tabs>
          <w:tab w:val="left" w:pos="1005"/>
        </w:tabs>
        <w:rPr>
          <w:rFonts w:asciiTheme="majorHAnsi" w:hAnsiTheme="majorHAnsi"/>
          <w:b/>
          <w:bCs/>
          <w:lang w:val="en-GB"/>
        </w:rPr>
      </w:pPr>
      <w:r>
        <w:rPr>
          <w:rFonts w:asciiTheme="majorHAnsi" w:hAnsiTheme="majorHAnsi"/>
          <w:b/>
          <w:bCs/>
          <w:lang w:val="en-GB"/>
        </w:rPr>
        <w:tab/>
      </w:r>
      <w:r>
        <w:rPr>
          <w:rFonts w:asciiTheme="majorHAnsi" w:hAnsiTheme="majorHAnsi"/>
          <w:b/>
          <w:bCs/>
          <w:lang w:val="en-GB"/>
        </w:rPr>
        <w:tab/>
      </w:r>
      <w:r>
        <w:rPr>
          <w:rFonts w:asciiTheme="majorHAnsi" w:hAnsiTheme="majorHAnsi"/>
          <w:b/>
          <w:bCs/>
          <w:lang w:val="en-GB"/>
        </w:rPr>
        <w:tab/>
      </w:r>
      <w:r>
        <w:rPr>
          <w:rFonts w:asciiTheme="majorHAnsi" w:hAnsiTheme="majorHAnsi"/>
          <w:b/>
          <w:bCs/>
          <w:lang w:val="en-GB"/>
        </w:rPr>
        <w:tab/>
      </w:r>
      <w:r>
        <w:rPr>
          <w:rFonts w:asciiTheme="majorHAnsi" w:hAnsiTheme="majorHAnsi"/>
          <w:b/>
          <w:bCs/>
          <w:lang w:val="en-GB"/>
        </w:rPr>
        <w:tab/>
      </w:r>
      <w:r>
        <w:rPr>
          <w:rFonts w:asciiTheme="majorHAnsi" w:hAnsiTheme="majorHAnsi"/>
          <w:b/>
          <w:bCs/>
          <w:lang w:val="en-GB"/>
        </w:rPr>
        <w:tab/>
      </w:r>
      <w:r>
        <w:rPr>
          <w:rFonts w:asciiTheme="majorHAnsi" w:hAnsiTheme="majorHAnsi"/>
          <w:b/>
          <w:bCs/>
          <w:lang w:val="en-GB"/>
        </w:rPr>
        <w:tab/>
      </w:r>
      <w:r>
        <w:rPr>
          <w:rFonts w:asciiTheme="majorHAnsi" w:hAnsiTheme="majorHAnsi"/>
          <w:b/>
          <w:bCs/>
          <w:lang w:val="en-GB"/>
        </w:rPr>
        <w:tab/>
      </w:r>
      <w:r w:rsidRPr="009551B4">
        <w:rPr>
          <w:rFonts w:asciiTheme="majorHAnsi" w:hAnsiTheme="majorHAnsi"/>
          <w:b/>
          <w:bCs/>
          <w:lang w:val="en-GB"/>
        </w:rPr>
        <w:t xml:space="preserve">Email: </w:t>
      </w:r>
      <w:hyperlink r:id="rId9" w:history="1">
        <w:r w:rsidRPr="009551B4">
          <w:rPr>
            <w:rStyle w:val="Hyperlink"/>
            <w:rFonts w:asciiTheme="majorHAnsi" w:hAnsiTheme="majorHAnsi"/>
            <w:b/>
            <w:bCs/>
            <w:lang w:val="en-GB"/>
          </w:rPr>
          <w:t>annwen.stone@durham.anglican.org</w:t>
        </w:r>
      </w:hyperlink>
    </w:p>
    <w:p w14:paraId="3E7970F3" w14:textId="009F66AD" w:rsidR="009551B4" w:rsidRPr="009551B4" w:rsidRDefault="009551B4" w:rsidP="009551B4">
      <w:pPr>
        <w:tabs>
          <w:tab w:val="left" w:pos="1005"/>
        </w:tabs>
        <w:jc w:val="right"/>
        <w:rPr>
          <w:rFonts w:asciiTheme="majorHAnsi" w:hAnsiTheme="majorHAnsi"/>
          <w:b/>
          <w:bCs/>
          <w:lang w:val="en-GB"/>
        </w:rPr>
      </w:pPr>
      <w:r w:rsidRPr="009551B4">
        <w:rPr>
          <w:rFonts w:asciiTheme="majorHAnsi" w:hAnsiTheme="majorHAnsi"/>
          <w:b/>
          <w:bCs/>
          <w:lang w:val="en-GB"/>
        </w:rPr>
        <w:t>Phone: 07796769307</w:t>
      </w:r>
    </w:p>
    <w:p w14:paraId="095DF85A" w14:textId="77777777" w:rsidR="009551B4" w:rsidRPr="009551B4" w:rsidRDefault="009551B4" w:rsidP="009551B4">
      <w:pPr>
        <w:tabs>
          <w:tab w:val="left" w:pos="1005"/>
        </w:tabs>
        <w:jc w:val="right"/>
        <w:rPr>
          <w:rFonts w:asciiTheme="majorHAnsi" w:hAnsiTheme="majorHAnsi"/>
          <w:b/>
          <w:bCs/>
        </w:rPr>
      </w:pPr>
    </w:p>
    <w:sectPr w:rsidR="009551B4" w:rsidRPr="009551B4" w:rsidSect="00C229AB">
      <w:headerReference w:type="first" r:id="rId10"/>
      <w:pgSz w:w="11900" w:h="16840"/>
      <w:pgMar w:top="2378" w:right="680" w:bottom="680" w:left="680" w:header="1531" w:footer="14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059F2" w14:textId="77777777" w:rsidR="00F430DF" w:rsidRDefault="00F430DF" w:rsidP="00DA12C3">
      <w:r>
        <w:separator/>
      </w:r>
    </w:p>
  </w:endnote>
  <w:endnote w:type="continuationSeparator" w:id="0">
    <w:p w14:paraId="36F2151B" w14:textId="77777777" w:rsidR="00F430DF" w:rsidRDefault="00F430DF" w:rsidP="00DA1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39E10" w14:textId="77777777" w:rsidR="00F430DF" w:rsidRDefault="00F430DF" w:rsidP="00DA12C3">
      <w:r>
        <w:separator/>
      </w:r>
    </w:p>
  </w:footnote>
  <w:footnote w:type="continuationSeparator" w:id="0">
    <w:p w14:paraId="559D4186" w14:textId="77777777" w:rsidR="00F430DF" w:rsidRDefault="00F430DF" w:rsidP="00DA1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010B4" w14:textId="1106159D" w:rsidR="000E4450" w:rsidRPr="009551B4" w:rsidRDefault="009551B4" w:rsidP="009551B4">
    <w:pPr>
      <w:pStyle w:val="Header"/>
    </w:pPr>
    <w:r>
      <w:rPr>
        <w:b/>
        <w:noProof/>
        <w:color w:val="4F81BD" w:themeColor="accent1"/>
        <w:sz w:val="30"/>
        <w:szCs w:val="30"/>
        <w:lang w:val="en-GB" w:eastAsia="en-GB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3177EF4B" wp14:editId="7A98A006">
              <wp:simplePos x="0" y="0"/>
              <wp:positionH relativeFrom="column">
                <wp:posOffset>4340225</wp:posOffset>
              </wp:positionH>
              <wp:positionV relativeFrom="paragraph">
                <wp:posOffset>-543560</wp:posOffset>
              </wp:positionV>
              <wp:extent cx="2466975" cy="907415"/>
              <wp:effectExtent l="0" t="0" r="9525" b="6985"/>
              <wp:wrapNone/>
              <wp:docPr id="1209873984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6975" cy="9074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F5710D1" w14:textId="77777777" w:rsidR="009551B4" w:rsidRPr="00793C43" w:rsidRDefault="009551B4" w:rsidP="009551B4">
                          <w:pPr>
                            <w:jc w:val="right"/>
                            <w:rPr>
                              <w:color w:val="1F497D" w:themeColor="text2"/>
                              <w:sz w:val="24"/>
                            </w:rPr>
                          </w:pPr>
                          <w:r>
                            <w:rPr>
                              <w:color w:val="1F497D" w:themeColor="text2"/>
                              <w:sz w:val="24"/>
                            </w:rPr>
                            <w:t>Cuthbert House</w:t>
                          </w:r>
                        </w:p>
                        <w:p w14:paraId="1C1E1841" w14:textId="77777777" w:rsidR="009551B4" w:rsidRDefault="009551B4" w:rsidP="009551B4">
                          <w:pPr>
                            <w:jc w:val="right"/>
                            <w:rPr>
                              <w:color w:val="1F497D" w:themeColor="text2"/>
                              <w:sz w:val="24"/>
                            </w:rPr>
                          </w:pPr>
                          <w:r>
                            <w:rPr>
                              <w:color w:val="1F497D" w:themeColor="text2"/>
                              <w:sz w:val="24"/>
                            </w:rPr>
                            <w:t>Stonebridge</w:t>
                          </w:r>
                        </w:p>
                        <w:p w14:paraId="0A2CEFDB" w14:textId="43B89AF9" w:rsidR="009551B4" w:rsidRPr="00793C43" w:rsidRDefault="009551B4" w:rsidP="009551B4">
                          <w:pPr>
                            <w:jc w:val="right"/>
                            <w:rPr>
                              <w:color w:val="1F497D" w:themeColor="text2"/>
                              <w:sz w:val="24"/>
                            </w:rPr>
                          </w:pPr>
                          <w:r>
                            <w:rPr>
                              <w:color w:val="1F497D" w:themeColor="text2"/>
                              <w:sz w:val="24"/>
                            </w:rPr>
                            <w:t xml:space="preserve"> Durham</w:t>
                          </w:r>
                        </w:p>
                        <w:p w14:paraId="78FA546F" w14:textId="77777777" w:rsidR="009551B4" w:rsidRPr="00F63129" w:rsidRDefault="009551B4" w:rsidP="009551B4">
                          <w:pPr>
                            <w:jc w:val="right"/>
                            <w:rPr>
                              <w:color w:val="4F81BD" w:themeColor="accent1"/>
                              <w:sz w:val="24"/>
                            </w:rPr>
                          </w:pPr>
                          <w:r>
                            <w:rPr>
                              <w:color w:val="1F497D" w:themeColor="text2"/>
                              <w:sz w:val="24"/>
                            </w:rPr>
                            <w:t>DH1 3RY</w:t>
                          </w:r>
                        </w:p>
                        <w:p w14:paraId="3859D0DD" w14:textId="77777777" w:rsidR="009551B4" w:rsidRDefault="009551B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77EF4B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341.75pt;margin-top:-42.8pt;width:194.25pt;height:71.4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" fillcolor="white [3201]" stroked="f" strokeweight=".5pt">
              <v:textbox>
                <w:txbxContent>
                  <w:p w14:paraId="3F5710D1" w14:textId="77777777" w:rsidR="009551B4" w:rsidRPr="00793C43" w:rsidRDefault="009551B4" w:rsidP="009551B4">
                    <w:pPr>
                      <w:jc w:val="right"/>
                      <w:rPr>
                        <w:color w:val="1F497D" w:themeColor="text2"/>
                        <w:sz w:val="24"/>
                      </w:rPr>
                    </w:pPr>
                    <w:r>
                      <w:rPr>
                        <w:color w:val="1F497D" w:themeColor="text2"/>
                        <w:sz w:val="24"/>
                      </w:rPr>
                      <w:t>Cuthbert House</w:t>
                    </w:r>
                  </w:p>
                  <w:p w14:paraId="1C1E1841" w14:textId="77777777" w:rsidR="009551B4" w:rsidRDefault="009551B4" w:rsidP="009551B4">
                    <w:pPr>
                      <w:jc w:val="right"/>
                      <w:rPr>
                        <w:color w:val="1F497D" w:themeColor="text2"/>
                        <w:sz w:val="24"/>
                      </w:rPr>
                    </w:pPr>
                    <w:r>
                      <w:rPr>
                        <w:color w:val="1F497D" w:themeColor="text2"/>
                        <w:sz w:val="24"/>
                      </w:rPr>
                      <w:t>Stonebridge</w:t>
                    </w:r>
                  </w:p>
                  <w:p w14:paraId="0A2CEFDB" w14:textId="43B89AF9" w:rsidR="009551B4" w:rsidRPr="00793C43" w:rsidRDefault="009551B4" w:rsidP="009551B4">
                    <w:pPr>
                      <w:jc w:val="right"/>
                      <w:rPr>
                        <w:color w:val="1F497D" w:themeColor="text2"/>
                        <w:sz w:val="24"/>
                      </w:rPr>
                    </w:pPr>
                    <w:r>
                      <w:rPr>
                        <w:color w:val="1F497D" w:themeColor="text2"/>
                        <w:sz w:val="24"/>
                      </w:rPr>
                      <w:t xml:space="preserve"> Durham</w:t>
                    </w:r>
                  </w:p>
                  <w:p w14:paraId="78FA546F" w14:textId="77777777" w:rsidR="009551B4" w:rsidRPr="00F63129" w:rsidRDefault="009551B4" w:rsidP="009551B4">
                    <w:pPr>
                      <w:jc w:val="right"/>
                      <w:rPr>
                        <w:color w:val="4F81BD" w:themeColor="accent1"/>
                        <w:sz w:val="24"/>
                      </w:rPr>
                    </w:pPr>
                    <w:r>
                      <w:rPr>
                        <w:color w:val="1F497D" w:themeColor="text2"/>
                        <w:sz w:val="24"/>
                      </w:rPr>
                      <w:t>DH1 3RY</w:t>
                    </w:r>
                  </w:p>
                  <w:p w14:paraId="3859D0DD" w14:textId="77777777" w:rsidR="009551B4" w:rsidRDefault="009551B4"/>
                </w:txbxContent>
              </v:textbox>
            </v:shape>
          </w:pict>
        </mc:Fallback>
      </mc:AlternateContent>
    </w:r>
    <w:r>
      <w:rPr>
        <w:b/>
        <w:noProof/>
        <w:color w:val="4F81BD" w:themeColor="accent1"/>
        <w:sz w:val="30"/>
        <w:szCs w:val="30"/>
        <w:lang w:val="en-GB" w:eastAsia="en-GB"/>
      </w:rPr>
      <w:drawing>
        <wp:anchor distT="0" distB="0" distL="114300" distR="114300" simplePos="0" relativeHeight="251679744" behindDoc="1" locked="0" layoutInCell="1" allowOverlap="1" wp14:anchorId="4710CEAF" wp14:editId="19892110">
          <wp:simplePos x="0" y="0"/>
          <wp:positionH relativeFrom="margin">
            <wp:posOffset>57150</wp:posOffset>
          </wp:positionH>
          <wp:positionV relativeFrom="paragraph">
            <wp:posOffset>-457200</wp:posOffset>
          </wp:positionV>
          <wp:extent cx="1946275" cy="688340"/>
          <wp:effectExtent l="0" t="0" r="0" b="0"/>
          <wp:wrapTight wrapText="bothSides">
            <wp:wrapPolygon edited="0">
              <wp:start x="846" y="0"/>
              <wp:lineTo x="0" y="2391"/>
              <wp:lineTo x="0" y="20923"/>
              <wp:lineTo x="21353" y="20923"/>
              <wp:lineTo x="21353" y="0"/>
              <wp:lineTo x="846" y="0"/>
            </wp:wrapPolygon>
          </wp:wrapTight>
          <wp:docPr id="42" name="Picture 42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Picture 42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6275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D1CFA"/>
    <w:multiLevelType w:val="hybridMultilevel"/>
    <w:tmpl w:val="53C2A82E"/>
    <w:lvl w:ilvl="0" w:tplc="0E043492">
      <w:numFmt w:val="bullet"/>
      <w:lvlText w:val=""/>
      <w:lvlJc w:val="left"/>
      <w:pPr>
        <w:ind w:left="717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44715960"/>
    <w:multiLevelType w:val="hybridMultilevel"/>
    <w:tmpl w:val="F77E59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211229">
    <w:abstractNumId w:val="1"/>
  </w:num>
  <w:num w:numId="2" w16cid:durableId="1533105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700"/>
    <w:rsid w:val="00006A6B"/>
    <w:rsid w:val="00033379"/>
    <w:rsid w:val="000336BA"/>
    <w:rsid w:val="000539FD"/>
    <w:rsid w:val="00070EA2"/>
    <w:rsid w:val="00096523"/>
    <w:rsid w:val="000E4450"/>
    <w:rsid w:val="00121058"/>
    <w:rsid w:val="00147D73"/>
    <w:rsid w:val="00152641"/>
    <w:rsid w:val="00164EF6"/>
    <w:rsid w:val="00182566"/>
    <w:rsid w:val="00193F62"/>
    <w:rsid w:val="001D148A"/>
    <w:rsid w:val="001F7CF8"/>
    <w:rsid w:val="00202F9E"/>
    <w:rsid w:val="0020733C"/>
    <w:rsid w:val="002228B0"/>
    <w:rsid w:val="002316F3"/>
    <w:rsid w:val="002761A2"/>
    <w:rsid w:val="00296E26"/>
    <w:rsid w:val="002B7DFF"/>
    <w:rsid w:val="002C2C56"/>
    <w:rsid w:val="002D0A59"/>
    <w:rsid w:val="002E10D7"/>
    <w:rsid w:val="00312E10"/>
    <w:rsid w:val="00335852"/>
    <w:rsid w:val="003468FD"/>
    <w:rsid w:val="00357CE4"/>
    <w:rsid w:val="00370E5C"/>
    <w:rsid w:val="003B1363"/>
    <w:rsid w:val="003D5360"/>
    <w:rsid w:val="00440F58"/>
    <w:rsid w:val="00450392"/>
    <w:rsid w:val="00474D8E"/>
    <w:rsid w:val="00492EE8"/>
    <w:rsid w:val="004A5B26"/>
    <w:rsid w:val="004A78E9"/>
    <w:rsid w:val="004D2C51"/>
    <w:rsid w:val="004E3F9C"/>
    <w:rsid w:val="00513CBF"/>
    <w:rsid w:val="00552CC5"/>
    <w:rsid w:val="00567B52"/>
    <w:rsid w:val="00575E72"/>
    <w:rsid w:val="00580554"/>
    <w:rsid w:val="005A37DA"/>
    <w:rsid w:val="005F2A44"/>
    <w:rsid w:val="005F4885"/>
    <w:rsid w:val="00617FF1"/>
    <w:rsid w:val="006240E5"/>
    <w:rsid w:val="006366F4"/>
    <w:rsid w:val="00645416"/>
    <w:rsid w:val="00662F1E"/>
    <w:rsid w:val="00663BF6"/>
    <w:rsid w:val="00674DFB"/>
    <w:rsid w:val="00681C29"/>
    <w:rsid w:val="00696432"/>
    <w:rsid w:val="006A7AD3"/>
    <w:rsid w:val="006D7A20"/>
    <w:rsid w:val="00702A9F"/>
    <w:rsid w:val="00774E77"/>
    <w:rsid w:val="007862C6"/>
    <w:rsid w:val="007B376E"/>
    <w:rsid w:val="007D27B5"/>
    <w:rsid w:val="00816626"/>
    <w:rsid w:val="00822F62"/>
    <w:rsid w:val="008426CD"/>
    <w:rsid w:val="00872B79"/>
    <w:rsid w:val="00882437"/>
    <w:rsid w:val="00883763"/>
    <w:rsid w:val="0088566D"/>
    <w:rsid w:val="008C3812"/>
    <w:rsid w:val="008D0CE1"/>
    <w:rsid w:val="008D60FF"/>
    <w:rsid w:val="008E408C"/>
    <w:rsid w:val="0092079F"/>
    <w:rsid w:val="00937AD6"/>
    <w:rsid w:val="00941A31"/>
    <w:rsid w:val="00942AE5"/>
    <w:rsid w:val="009551B4"/>
    <w:rsid w:val="00961DD8"/>
    <w:rsid w:val="00971960"/>
    <w:rsid w:val="009A3986"/>
    <w:rsid w:val="009A4CDC"/>
    <w:rsid w:val="009B0F6D"/>
    <w:rsid w:val="009B2D51"/>
    <w:rsid w:val="009D268E"/>
    <w:rsid w:val="00A11FA9"/>
    <w:rsid w:val="00A321E3"/>
    <w:rsid w:val="00A42C1C"/>
    <w:rsid w:val="00A86DC3"/>
    <w:rsid w:val="00B24A87"/>
    <w:rsid w:val="00B53E75"/>
    <w:rsid w:val="00B74BA4"/>
    <w:rsid w:val="00B77B08"/>
    <w:rsid w:val="00B87F69"/>
    <w:rsid w:val="00BB2A17"/>
    <w:rsid w:val="00BD351B"/>
    <w:rsid w:val="00BF0DF4"/>
    <w:rsid w:val="00BF33FE"/>
    <w:rsid w:val="00C229AB"/>
    <w:rsid w:val="00C266E9"/>
    <w:rsid w:val="00C26D15"/>
    <w:rsid w:val="00C34202"/>
    <w:rsid w:val="00C34232"/>
    <w:rsid w:val="00C34FD5"/>
    <w:rsid w:val="00C56EF8"/>
    <w:rsid w:val="00C641C2"/>
    <w:rsid w:val="00C84F68"/>
    <w:rsid w:val="00C96C30"/>
    <w:rsid w:val="00CA2BE8"/>
    <w:rsid w:val="00CA3A15"/>
    <w:rsid w:val="00CA77D3"/>
    <w:rsid w:val="00CC68EC"/>
    <w:rsid w:val="00CE7BA1"/>
    <w:rsid w:val="00CF1B9E"/>
    <w:rsid w:val="00D17FFE"/>
    <w:rsid w:val="00D30E75"/>
    <w:rsid w:val="00D30FC1"/>
    <w:rsid w:val="00DA12C3"/>
    <w:rsid w:val="00DA292A"/>
    <w:rsid w:val="00DC591C"/>
    <w:rsid w:val="00DD2DF8"/>
    <w:rsid w:val="00DD357A"/>
    <w:rsid w:val="00DE4FDC"/>
    <w:rsid w:val="00E1022E"/>
    <w:rsid w:val="00E10AF5"/>
    <w:rsid w:val="00E53CA9"/>
    <w:rsid w:val="00E62420"/>
    <w:rsid w:val="00E67B3E"/>
    <w:rsid w:val="00E81700"/>
    <w:rsid w:val="00E84AE3"/>
    <w:rsid w:val="00E9243A"/>
    <w:rsid w:val="00EB1012"/>
    <w:rsid w:val="00EC5F55"/>
    <w:rsid w:val="00EC7770"/>
    <w:rsid w:val="00ED672D"/>
    <w:rsid w:val="00EE5B9C"/>
    <w:rsid w:val="00EF7B1F"/>
    <w:rsid w:val="00F200A6"/>
    <w:rsid w:val="00F22916"/>
    <w:rsid w:val="00F430DF"/>
    <w:rsid w:val="00F75424"/>
    <w:rsid w:val="00F94371"/>
    <w:rsid w:val="00FA21E4"/>
    <w:rsid w:val="00FE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54FA52C5"/>
  <w14:defaultImageDpi w14:val="300"/>
  <w15:docId w15:val="{5B3CABDE-6205-45E2-A4CA-47EE3C41B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EE8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2EE8"/>
    <w:pPr>
      <w:keepNext/>
      <w:keepLines/>
      <w:spacing w:before="480"/>
      <w:outlineLvl w:val="0"/>
    </w:pPr>
    <w:rPr>
      <w:rFonts w:eastAsiaTheme="majorEastAsia" w:cstheme="majorBidi"/>
      <w:b/>
      <w:bCs/>
      <w:color w:val="00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12C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2C3"/>
  </w:style>
  <w:style w:type="paragraph" w:styleId="Footer">
    <w:name w:val="footer"/>
    <w:basedOn w:val="Normal"/>
    <w:link w:val="FooterChar"/>
    <w:uiPriority w:val="99"/>
    <w:unhideWhenUsed/>
    <w:rsid w:val="00DA12C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2C3"/>
  </w:style>
  <w:style w:type="character" w:customStyle="1" w:styleId="Heading1Char">
    <w:name w:val="Heading 1 Char"/>
    <w:basedOn w:val="DefaultParagraphFont"/>
    <w:link w:val="Heading1"/>
    <w:uiPriority w:val="9"/>
    <w:rsid w:val="00492EE8"/>
    <w:rPr>
      <w:rFonts w:ascii="Arial" w:eastAsiaTheme="majorEastAsia" w:hAnsi="Arial" w:cstheme="majorBidi"/>
      <w:b/>
      <w:bCs/>
      <w:color w:val="000000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662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626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6D7A2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GB"/>
    </w:rPr>
  </w:style>
  <w:style w:type="character" w:styleId="Hyperlink">
    <w:name w:val="Hyperlink"/>
    <w:basedOn w:val="DefaultParagraphFont"/>
    <w:uiPriority w:val="99"/>
    <w:unhideWhenUsed/>
    <w:rsid w:val="00BF33FE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E53CA9"/>
    <w:rPr>
      <w:rFonts w:eastAsia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E53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542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551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nwen.stone@durham.anglica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e.Martin.DURHAM2012\Downloads\DDL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7F1E95-A8CA-4A6E-B8FD-0AFE5D40F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DDLH.dotx</Template>
  <TotalTime>12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Aegies Associates Ltd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Martin</dc:creator>
  <cp:lastModifiedBy>Pamela Wilson</cp:lastModifiedBy>
  <cp:revision>5</cp:revision>
  <cp:lastPrinted>2017-08-03T08:37:00Z</cp:lastPrinted>
  <dcterms:created xsi:type="dcterms:W3CDTF">2019-05-15T11:26:00Z</dcterms:created>
  <dcterms:modified xsi:type="dcterms:W3CDTF">2026-01-09T08:53:00Z</dcterms:modified>
</cp:coreProperties>
</file>